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84" w:rsidRPr="00693F3C" w:rsidRDefault="00BD164A" w:rsidP="00BD164A">
      <w:pPr>
        <w:pStyle w:val="a3"/>
        <w:ind w:firstLine="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E90984" w:rsidRPr="00693F3C">
        <w:rPr>
          <w:b/>
          <w:i/>
          <w:sz w:val="28"/>
          <w:szCs w:val="28"/>
        </w:rPr>
        <w:t>Вниманию родителей будущих первоклассников! (2025-2026 учебный год)</w:t>
      </w:r>
    </w:p>
    <w:p w:rsidR="00E90984" w:rsidRPr="00E90984" w:rsidRDefault="00E90984" w:rsidP="00693F3C">
      <w:pPr>
        <w:pStyle w:val="a3"/>
        <w:ind w:firstLine="142"/>
        <w:jc w:val="center"/>
        <w:rPr>
          <w:sz w:val="28"/>
          <w:szCs w:val="28"/>
        </w:rPr>
      </w:pPr>
      <w:r w:rsidRPr="00E90984">
        <w:rPr>
          <w:sz w:val="28"/>
          <w:szCs w:val="28"/>
        </w:rPr>
        <w:t>Приёмная кампания по зачислению в 1 класс стартует 1 апреля 2025года</w:t>
      </w:r>
    </w:p>
    <w:p w:rsidR="00E90984" w:rsidRPr="00B037BF" w:rsidRDefault="00E90984" w:rsidP="00E8488C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Уважаемые родители и законные представители будущих первоклассников!</w:t>
      </w:r>
    </w:p>
    <w:p w:rsidR="00E90984" w:rsidRPr="00B037BF" w:rsidRDefault="00E90984" w:rsidP="00E8488C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В 2025 году кампания по приёму в первые классы муниципальных школ Казани начнётся 1 апреля</w:t>
      </w:r>
    </w:p>
    <w:p w:rsidR="00E90984" w:rsidRPr="00B037BF" w:rsidRDefault="00E90984" w:rsidP="00E8488C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 xml:space="preserve">Сроки подачи заявлений от родителей определены приказом </w:t>
      </w:r>
      <w:proofErr w:type="spellStart"/>
      <w:r w:rsidRPr="00B037BF">
        <w:rPr>
          <w:sz w:val="28"/>
          <w:szCs w:val="28"/>
        </w:rPr>
        <w:t>Минпросвещения</w:t>
      </w:r>
      <w:proofErr w:type="spellEnd"/>
      <w:r w:rsidRPr="00B037BF">
        <w:rPr>
          <w:sz w:val="28"/>
          <w:szCs w:val="28"/>
        </w:rPr>
        <w:t xml:space="preserve"> РФ от 30.08.2022 №784 «Об утверждении Порядка приема на </w:t>
      </w:r>
      <w:proofErr w:type="gramStart"/>
      <w:r w:rsidRPr="00B037BF">
        <w:rPr>
          <w:sz w:val="28"/>
          <w:szCs w:val="28"/>
        </w:rPr>
        <w:t>обучение по</w:t>
      </w:r>
      <w:proofErr w:type="gramEnd"/>
      <w:r w:rsidRPr="00B037BF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E90984" w:rsidRPr="00B037BF" w:rsidRDefault="00E90984" w:rsidP="00E8488C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Заявления принимаются в следующие сроки:</w:t>
      </w:r>
    </w:p>
    <w:p w:rsidR="00E90984" w:rsidRPr="00B037BF" w:rsidRDefault="00B037BF" w:rsidP="00E8488C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26FCF3" wp14:editId="7CC2A7CD">
            <wp:simplePos x="0" y="0"/>
            <wp:positionH relativeFrom="column">
              <wp:posOffset>4101465</wp:posOffset>
            </wp:positionH>
            <wp:positionV relativeFrom="paragraph">
              <wp:posOffset>490855</wp:posOffset>
            </wp:positionV>
            <wp:extent cx="2688590" cy="17926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984" w:rsidRPr="00B037BF">
        <w:rPr>
          <w:sz w:val="28"/>
          <w:szCs w:val="28"/>
        </w:rPr>
        <w:t xml:space="preserve">    </w:t>
      </w:r>
      <w:proofErr w:type="gramStart"/>
      <w:r w:rsidR="00E90984" w:rsidRPr="00B037BF">
        <w:rPr>
          <w:sz w:val="28"/>
          <w:szCs w:val="28"/>
        </w:rPr>
        <w:t>-</w:t>
      </w:r>
      <w:r w:rsidR="00E90984" w:rsidRPr="00B037BF">
        <w:rPr>
          <w:sz w:val="28"/>
          <w:szCs w:val="28"/>
        </w:rPr>
        <w:t>для детей, проживающих на закрепленной за школой территории, а также для имеющих преимущественное право зачисления в первый класс – с 1 апреля по 30 июня 2025 года;</w:t>
      </w:r>
      <w:r w:rsidR="00693F3C" w:rsidRPr="00B037BF">
        <w:rPr>
          <w:noProof/>
          <w:sz w:val="28"/>
          <w:szCs w:val="28"/>
        </w:rPr>
        <w:t xml:space="preserve"> </w:t>
      </w:r>
      <w:proofErr w:type="gramEnd"/>
    </w:p>
    <w:p w:rsidR="00F359F2" w:rsidRPr="00B037BF" w:rsidRDefault="00E90984" w:rsidP="00E90984">
      <w:pPr>
        <w:pStyle w:val="a3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 xml:space="preserve">    </w:t>
      </w:r>
      <w:r w:rsidRPr="00B037BF">
        <w:rPr>
          <w:sz w:val="28"/>
          <w:szCs w:val="28"/>
        </w:rPr>
        <w:t>-</w:t>
      </w:r>
      <w:r w:rsidRPr="00B037BF">
        <w:rPr>
          <w:sz w:val="28"/>
          <w:szCs w:val="28"/>
        </w:rPr>
        <w:t xml:space="preserve">для детей, не проживающих на закрепленной за школой территории (зачисляются на свободные места) – с </w:t>
      </w:r>
      <w:r w:rsidRPr="00B037BF">
        <w:rPr>
          <w:sz w:val="28"/>
          <w:szCs w:val="28"/>
        </w:rPr>
        <w:t>6</w:t>
      </w:r>
      <w:r w:rsidRPr="00B037BF">
        <w:rPr>
          <w:sz w:val="28"/>
          <w:szCs w:val="28"/>
        </w:rPr>
        <w:t xml:space="preserve"> июля по 5 сентября 2025 года.</w:t>
      </w:r>
    </w:p>
    <w:p w:rsidR="00E8488C" w:rsidRPr="00B037BF" w:rsidRDefault="003E7F6E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Способы подачи заявления на обучение</w:t>
      </w:r>
      <w:r w:rsidR="00E8488C" w:rsidRPr="00B037BF">
        <w:rPr>
          <w:sz w:val="28"/>
          <w:szCs w:val="28"/>
        </w:rPr>
        <w:t>:</w:t>
      </w:r>
    </w:p>
    <w:p w:rsidR="00E8488C" w:rsidRPr="00B037BF" w:rsidRDefault="003E7F6E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-</w:t>
      </w:r>
      <w:r w:rsidR="00E8488C" w:rsidRPr="00B037BF">
        <w:rPr>
          <w:sz w:val="28"/>
          <w:szCs w:val="28"/>
        </w:rPr>
        <w:t xml:space="preserve">через </w:t>
      </w:r>
      <w:r w:rsidRPr="00B037BF">
        <w:rPr>
          <w:sz w:val="28"/>
          <w:szCs w:val="28"/>
        </w:rPr>
        <w:t xml:space="preserve">единый </w:t>
      </w:r>
      <w:r w:rsidR="00E8488C" w:rsidRPr="00B037BF">
        <w:rPr>
          <w:sz w:val="28"/>
          <w:szCs w:val="28"/>
        </w:rPr>
        <w:t xml:space="preserve">портал </w:t>
      </w:r>
      <w:r w:rsidRPr="00B037BF">
        <w:rPr>
          <w:sz w:val="28"/>
          <w:szCs w:val="28"/>
        </w:rPr>
        <w:t>государственных и муниципальных услуг (ЕПГ</w:t>
      </w:r>
      <w:r w:rsidR="00D16BFD">
        <w:rPr>
          <w:sz w:val="28"/>
          <w:szCs w:val="28"/>
        </w:rPr>
        <w:t>М</w:t>
      </w:r>
      <w:r w:rsidRPr="00B037BF">
        <w:rPr>
          <w:sz w:val="28"/>
          <w:szCs w:val="28"/>
        </w:rPr>
        <w:t>У) (для граждан РФ и иностранных  граждан)</w:t>
      </w:r>
      <w:r w:rsidR="00E8488C" w:rsidRPr="00B037BF">
        <w:rPr>
          <w:sz w:val="28"/>
          <w:szCs w:val="28"/>
        </w:rPr>
        <w:t>;</w:t>
      </w:r>
    </w:p>
    <w:p w:rsidR="00E8488C" w:rsidRPr="00B037BF" w:rsidRDefault="003E7F6E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-</w:t>
      </w:r>
      <w:r w:rsidR="00E8488C" w:rsidRPr="00B037BF">
        <w:rPr>
          <w:sz w:val="28"/>
          <w:szCs w:val="28"/>
        </w:rPr>
        <w:t>по почте заказным письмом с уведомлением о вручении</w:t>
      </w:r>
      <w:r w:rsidRPr="00B037BF">
        <w:rPr>
          <w:sz w:val="28"/>
          <w:szCs w:val="28"/>
        </w:rPr>
        <w:t xml:space="preserve"> (для граждан РФ и иностранных  граждан)</w:t>
      </w:r>
      <w:r w:rsidR="00E8488C" w:rsidRPr="00B037BF">
        <w:rPr>
          <w:sz w:val="28"/>
          <w:szCs w:val="28"/>
        </w:rPr>
        <w:t>;</w:t>
      </w:r>
    </w:p>
    <w:p w:rsidR="00E8488C" w:rsidRPr="00B037BF" w:rsidRDefault="003E7F6E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-при личном обращении (для граждан РФ)</w:t>
      </w:r>
      <w:r w:rsidR="00E8488C" w:rsidRPr="00B037BF">
        <w:rPr>
          <w:sz w:val="28"/>
          <w:szCs w:val="28"/>
        </w:rPr>
        <w:t>.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Для приема родитель (законный представитель) ребенка представляет следующие документы: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1) копию документа, удостоверяющего личность родителя (законного представителя);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2) копию свидетельства о рождении ребенка или документа, подтверждающего родство заявителя;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 xml:space="preserve">3) копию свидетельства о рождении </w:t>
      </w:r>
      <w:proofErr w:type="gramStart"/>
      <w:r w:rsidRPr="00B037BF">
        <w:rPr>
          <w:sz w:val="28"/>
          <w:szCs w:val="28"/>
        </w:rPr>
        <w:t>полнородных</w:t>
      </w:r>
      <w:proofErr w:type="gramEnd"/>
      <w:r w:rsidRPr="00B037BF">
        <w:rPr>
          <w:sz w:val="28"/>
          <w:szCs w:val="28"/>
        </w:rPr>
        <w:t xml:space="preserve"> и </w:t>
      </w:r>
      <w:proofErr w:type="spellStart"/>
      <w:r w:rsidRPr="00B037BF">
        <w:rPr>
          <w:sz w:val="28"/>
          <w:szCs w:val="28"/>
        </w:rPr>
        <w:t>неполнородных</w:t>
      </w:r>
      <w:proofErr w:type="spellEnd"/>
      <w:r w:rsidRPr="00B037BF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общеобразовательной программе начального общего образования в государственную или муниципальную образовательную организацию, в которой обучаются его полнородные или </w:t>
      </w:r>
      <w:proofErr w:type="spellStart"/>
      <w:r w:rsidRPr="00B037BF">
        <w:rPr>
          <w:sz w:val="28"/>
          <w:szCs w:val="28"/>
        </w:rPr>
        <w:t>неполнородные</w:t>
      </w:r>
      <w:proofErr w:type="spellEnd"/>
      <w:r w:rsidRPr="00B037BF">
        <w:rPr>
          <w:sz w:val="28"/>
          <w:szCs w:val="28"/>
        </w:rPr>
        <w:t xml:space="preserve"> брат и (или) сестра;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4) копию документа, подтверждающего установление опеки или попечительства (при необходимости);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5) копи</w:t>
      </w:r>
      <w:bookmarkStart w:id="0" w:name="_GoBack"/>
      <w:bookmarkEnd w:id="0"/>
      <w:r w:rsidRPr="00B037BF">
        <w:rPr>
          <w:sz w:val="28"/>
          <w:szCs w:val="28"/>
        </w:rPr>
        <w:t xml:space="preserve">ю документа о регистрации ребенка по месту жительства или по месту пребывания на закрепленной территории </w:t>
      </w:r>
      <w:r w:rsidR="003E7F6E" w:rsidRPr="00B037BF">
        <w:rPr>
          <w:sz w:val="28"/>
          <w:szCs w:val="28"/>
        </w:rPr>
        <w:t>(Форма 08 или 03)</w:t>
      </w:r>
      <w:r w:rsidRPr="00B037BF">
        <w:rPr>
          <w:sz w:val="28"/>
          <w:szCs w:val="28"/>
        </w:rPr>
        <w:t>;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6) справку с места работы родителя (законного представителя) ребенка (при наличии права внеочередного или первоочередного приема на обучение);</w:t>
      </w:r>
    </w:p>
    <w:p w:rsidR="00E8488C" w:rsidRPr="00B037BF" w:rsidRDefault="00E8488C" w:rsidP="003E7F6E">
      <w:pPr>
        <w:pStyle w:val="a3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B037BF">
        <w:rPr>
          <w:sz w:val="28"/>
          <w:szCs w:val="28"/>
        </w:rPr>
        <w:t>7) копию заключения ПМПК (при наличии).</w:t>
      </w:r>
    </w:p>
    <w:p w:rsidR="00E8488C" w:rsidRPr="00B037BF" w:rsidRDefault="00693F3C" w:rsidP="00E8488C">
      <w:pPr>
        <w:pStyle w:val="a3"/>
        <w:ind w:firstLine="142"/>
        <w:jc w:val="both"/>
        <w:rPr>
          <w:sz w:val="28"/>
          <w:szCs w:val="28"/>
        </w:rPr>
      </w:pPr>
      <w:r w:rsidRPr="00B037BF">
        <w:rPr>
          <w:noProof/>
          <w:sz w:val="28"/>
          <w:szCs w:val="28"/>
        </w:rPr>
        <w:t>Контактный телефон для получения консультации по вопросам зачислен</w:t>
      </w:r>
      <w:r w:rsidR="00BD164A">
        <w:rPr>
          <w:noProof/>
          <w:sz w:val="28"/>
          <w:szCs w:val="28"/>
        </w:rPr>
        <w:t xml:space="preserve">ия </w:t>
      </w:r>
      <w:r w:rsidRPr="00B037BF">
        <w:rPr>
          <w:noProof/>
          <w:sz w:val="28"/>
          <w:szCs w:val="28"/>
        </w:rPr>
        <w:t xml:space="preserve"> в 1-й класс: </w:t>
      </w:r>
      <w:r w:rsidR="00BD164A">
        <w:rPr>
          <w:noProof/>
          <w:sz w:val="28"/>
          <w:szCs w:val="28"/>
        </w:rPr>
        <w:t xml:space="preserve"> </w:t>
      </w:r>
      <w:r w:rsidRPr="00B037BF">
        <w:rPr>
          <w:noProof/>
          <w:sz w:val="28"/>
          <w:szCs w:val="28"/>
        </w:rPr>
        <w:t>298-83-35</w:t>
      </w:r>
    </w:p>
    <w:sectPr w:rsidR="00E8488C" w:rsidRPr="00B037BF" w:rsidSect="00BD164A">
      <w:type w:val="continuous"/>
      <w:pgSz w:w="11906" w:h="16838"/>
      <w:pgMar w:top="284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36"/>
    <w:rsid w:val="003E7F6E"/>
    <w:rsid w:val="004D2BDC"/>
    <w:rsid w:val="00512004"/>
    <w:rsid w:val="00645066"/>
    <w:rsid w:val="00693F3C"/>
    <w:rsid w:val="006D6D48"/>
    <w:rsid w:val="007C6C36"/>
    <w:rsid w:val="008B06D0"/>
    <w:rsid w:val="00B037BF"/>
    <w:rsid w:val="00BA64C7"/>
    <w:rsid w:val="00BD164A"/>
    <w:rsid w:val="00D16BFD"/>
    <w:rsid w:val="00E8488C"/>
    <w:rsid w:val="00E90984"/>
    <w:rsid w:val="00F359F2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2024-11-15T16:47:00Z</cp:lastPrinted>
  <dcterms:created xsi:type="dcterms:W3CDTF">2025-03-27T16:34:00Z</dcterms:created>
  <dcterms:modified xsi:type="dcterms:W3CDTF">2025-03-27T16:34:00Z</dcterms:modified>
</cp:coreProperties>
</file>